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0D" w:rsidRPr="00F84F19" w:rsidRDefault="00D879E9" w:rsidP="00CF6B0D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2E7391">
        <w:rPr>
          <w:rFonts w:ascii="Times New Roman" w:hAnsi="Times New Roman"/>
          <w:b/>
          <w:sz w:val="32"/>
          <w:szCs w:val="32"/>
        </w:rPr>
        <w:t>Заявление о внесе</w:t>
      </w:r>
      <w:r w:rsidR="00540AE8" w:rsidRPr="002E7391">
        <w:rPr>
          <w:rFonts w:ascii="Times New Roman" w:hAnsi="Times New Roman"/>
          <w:b/>
          <w:sz w:val="32"/>
          <w:szCs w:val="32"/>
        </w:rPr>
        <w:t>нии сведений в реестр членов СРО.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8899"/>
      </w:tblGrid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B41BD2" w:rsidP="001A04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>Данные</w:t>
            </w:r>
            <w:r w:rsidR="001A04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организации, которые подлежат размещению в открытых источниках информации, в том числе </w:t>
            </w:r>
            <w:r w:rsidR="008B38AF"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 </w:t>
            </w:r>
            <w:r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>сайт</w:t>
            </w:r>
            <w:r w:rsidR="008B38AF"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="001576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СРО АС «</w:t>
            </w:r>
            <w:proofErr w:type="spellStart"/>
            <w:r w:rsidR="001576D6">
              <w:rPr>
                <w:rFonts w:ascii="Times New Roman" w:hAnsi="Times New Roman"/>
                <w:b/>
                <w:i/>
                <w:sz w:val="24"/>
                <w:szCs w:val="24"/>
              </w:rPr>
              <w:t>Межрегионстройальянс</w:t>
            </w:r>
            <w:proofErr w:type="spellEnd"/>
            <w:r w:rsidR="001576D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8B38AF"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 </w:t>
            </w:r>
            <w:r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>сайт</w:t>
            </w:r>
            <w:r w:rsidR="008B38AF"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="006E41A3" w:rsidRPr="001A04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10189">
              <w:rPr>
                <w:rFonts w:ascii="Times New Roman" w:hAnsi="Times New Roman"/>
                <w:b/>
                <w:i/>
                <w:sz w:val="24"/>
                <w:szCs w:val="24"/>
              </w:rPr>
              <w:t>НОСТРОЙ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BD2" w:rsidRPr="001A0463" w:rsidRDefault="00B41BD2" w:rsidP="00B41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1A0463" w:rsidRDefault="005F3065" w:rsidP="001A04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Полное наименование юридического лица/</w:t>
            </w:r>
          </w:p>
          <w:p w:rsidR="005F3065" w:rsidRPr="001A0463" w:rsidRDefault="005F3065" w:rsidP="001A0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Ф.И.О. индивидуального предпринимателя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1A0463" w:rsidRDefault="005F3065" w:rsidP="001A04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Сокращенное наименование юридического лица/</w:t>
            </w:r>
          </w:p>
          <w:p w:rsidR="005F3065" w:rsidRPr="001A0463" w:rsidRDefault="005F3065" w:rsidP="001A04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Ф.И.О. индивидуального предпринимателя</w:t>
            </w: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9A68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ОГРН</w:t>
            </w:r>
            <w:r w:rsidRPr="00C772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r w:rsidRPr="00C772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ОГРН</w:t>
            </w:r>
            <w:r w:rsidR="009A68A7" w:rsidRPr="00C772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ИП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ИНН</w:t>
            </w: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КПП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9A68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Юридический адрес/адрес регистрации по месту жительства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0463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Фактический адрес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B41BD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</w:t>
            </w:r>
            <w:r w:rsidR="009A68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лефон (+7 (код)-номер телефона)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B41BD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Электронная почта</w:t>
            </w:r>
            <w:r w:rsidR="00B41BD2"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(официальная)</w:t>
            </w:r>
          </w:p>
        </w:tc>
      </w:tr>
      <w:tr w:rsidR="005F3065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5F3065" w:rsidRPr="001A0463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DD7B9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Руководитель организации (Ф</w:t>
            </w:r>
            <w:r w:rsidR="009A68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9A68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9A68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должность)</w:t>
            </w: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B440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DD7B9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Сайт организации</w:t>
            </w: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Дополнительные данные, представленные организацией, которые не подлежат размещению на сайте</w:t>
            </w:r>
            <w:r w:rsidR="001576D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СРО АС «</w:t>
            </w:r>
            <w:proofErr w:type="spellStart"/>
            <w:r w:rsidR="001576D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Межрегионстройальянс</w:t>
            </w:r>
            <w:proofErr w:type="spellEnd"/>
            <w:r w:rsidR="001576D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 w:rsidR="00B440B9" w:rsidRPr="001A046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, на сайте </w:t>
            </w:r>
            <w:r w:rsidR="0051018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НОСТРОЙ</w:t>
            </w:r>
            <w:r w:rsidRPr="001A046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и других открытых источниках информации</w:t>
            </w: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F6403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F64031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Контактные лица</w:t>
            </w:r>
            <w:r w:rsidR="005101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76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 взаимодействию с СРО АС «Межрегионстройальянс»</w:t>
            </w: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F6403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1A0463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9A68A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A046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A68A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A046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9A68A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463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(+7 (код)-номер телефона)</w:t>
            </w: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почта:</w:t>
            </w: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F6403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="00D87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D87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D87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(+7 (код)-номер телефона)</w:t>
            </w: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F64031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F64031" w:rsidRPr="001A0463" w:rsidRDefault="00F64031" w:rsidP="00F64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F6403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1A3CF4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Дополнительный адрес электронной почты для получения персональной информации:</w:t>
            </w:r>
          </w:p>
        </w:tc>
      </w:tr>
      <w:tr w:rsidR="001A3CF4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1A3CF4" w:rsidRPr="001A0463" w:rsidRDefault="001A3CF4" w:rsidP="001A3CF4">
            <w:pPr>
              <w:spacing w:after="0" w:line="240" w:lineRule="auto"/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1A3CF4" w:rsidRPr="001A0463" w:rsidRDefault="001A3CF4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1A3CF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 w:rsidR="00D879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чтовый адрес:</w:t>
            </w: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1A3CF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Дополнительная информация:</w:t>
            </w:r>
          </w:p>
        </w:tc>
      </w:tr>
      <w:tr w:rsidR="00DD7B93" w:rsidRPr="001A0463" w:rsidTr="001A0463">
        <w:trPr>
          <w:jc w:val="center"/>
        </w:trPr>
        <w:tc>
          <w:tcPr>
            <w:tcW w:w="704" w:type="dxa"/>
            <w:shd w:val="clear" w:color="auto" w:fill="auto"/>
          </w:tcPr>
          <w:p w:rsidR="00DD7B93" w:rsidRPr="001A0463" w:rsidRDefault="00DD7B93" w:rsidP="00DD7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shd w:val="clear" w:color="auto" w:fill="auto"/>
          </w:tcPr>
          <w:p w:rsidR="00DD7B93" w:rsidRPr="001A0463" w:rsidRDefault="00DD7B93" w:rsidP="00DD7B93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7B93" w:rsidRPr="001A0463" w:rsidRDefault="00DD7B93" w:rsidP="00DD7B93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7B93" w:rsidRPr="001A0463" w:rsidRDefault="00DD7B93" w:rsidP="00DD7B93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7B93" w:rsidRPr="001A0463" w:rsidRDefault="00DD7B93" w:rsidP="00DD7B93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7B93" w:rsidRPr="001A0463" w:rsidRDefault="00DD7B93" w:rsidP="00DD7B93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7B93" w:rsidRPr="001A0463" w:rsidRDefault="00DD7B93" w:rsidP="00DD7B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44A3" w:rsidRPr="002E7391" w:rsidRDefault="00D879E9" w:rsidP="00DD7B93">
      <w:pPr>
        <w:numPr>
          <w:ilvl w:val="0"/>
          <w:numId w:val="5"/>
        </w:numPr>
        <w:rPr>
          <w:rFonts w:ascii="Times New Roman" w:hAnsi="Times New Roman"/>
          <w:i/>
          <w:sz w:val="16"/>
          <w:szCs w:val="16"/>
        </w:rPr>
      </w:pPr>
      <w:r w:rsidRPr="002E7391">
        <w:rPr>
          <w:rFonts w:ascii="Times New Roman" w:hAnsi="Times New Roman"/>
          <w:i/>
          <w:sz w:val="16"/>
          <w:szCs w:val="16"/>
        </w:rPr>
        <w:t xml:space="preserve">Заявление </w:t>
      </w:r>
      <w:r w:rsidR="00DD7B93" w:rsidRPr="002E7391">
        <w:rPr>
          <w:rFonts w:ascii="Times New Roman" w:hAnsi="Times New Roman"/>
          <w:i/>
          <w:sz w:val="16"/>
          <w:szCs w:val="16"/>
        </w:rPr>
        <w:t>содержит</w:t>
      </w:r>
      <w:r w:rsidRPr="002E7391">
        <w:rPr>
          <w:rFonts w:ascii="Times New Roman" w:hAnsi="Times New Roman"/>
          <w:i/>
          <w:sz w:val="16"/>
          <w:szCs w:val="16"/>
        </w:rPr>
        <w:t xml:space="preserve"> </w:t>
      </w:r>
      <w:r w:rsidR="00DD7B93" w:rsidRPr="002E7391">
        <w:rPr>
          <w:rFonts w:ascii="Times New Roman" w:hAnsi="Times New Roman"/>
          <w:i/>
          <w:sz w:val="16"/>
          <w:szCs w:val="16"/>
        </w:rPr>
        <w:t>сведения,</w:t>
      </w:r>
      <w:r w:rsidRPr="002E7391">
        <w:rPr>
          <w:rFonts w:ascii="Times New Roman" w:hAnsi="Times New Roman"/>
          <w:i/>
          <w:sz w:val="16"/>
          <w:szCs w:val="16"/>
        </w:rPr>
        <w:t xml:space="preserve"> </w:t>
      </w:r>
      <w:r w:rsidR="00DD7B93" w:rsidRPr="002E7391">
        <w:rPr>
          <w:rFonts w:ascii="Times New Roman" w:hAnsi="Times New Roman"/>
          <w:i/>
          <w:sz w:val="16"/>
          <w:szCs w:val="16"/>
        </w:rPr>
        <w:t>которые подлежат размещению в</w:t>
      </w:r>
      <w:r w:rsidR="00B440B9" w:rsidRPr="002E7391">
        <w:rPr>
          <w:rFonts w:ascii="Times New Roman" w:hAnsi="Times New Roman"/>
          <w:i/>
          <w:sz w:val="16"/>
          <w:szCs w:val="16"/>
        </w:rPr>
        <w:t xml:space="preserve"> открытых источниках</w:t>
      </w:r>
      <w:r w:rsidRPr="002E7391">
        <w:rPr>
          <w:rFonts w:ascii="Times New Roman" w:hAnsi="Times New Roman"/>
          <w:i/>
          <w:sz w:val="16"/>
          <w:szCs w:val="16"/>
        </w:rPr>
        <w:t xml:space="preserve"> </w:t>
      </w:r>
      <w:r w:rsidR="00B440B9" w:rsidRPr="002E7391">
        <w:rPr>
          <w:rFonts w:ascii="Times New Roman" w:hAnsi="Times New Roman"/>
          <w:i/>
          <w:sz w:val="16"/>
          <w:szCs w:val="16"/>
        </w:rPr>
        <w:t xml:space="preserve">информации. </w:t>
      </w:r>
      <w:r w:rsidR="00DD7B93" w:rsidRPr="002E7391">
        <w:rPr>
          <w:rFonts w:ascii="Times New Roman" w:hAnsi="Times New Roman"/>
          <w:i/>
          <w:sz w:val="16"/>
          <w:szCs w:val="16"/>
        </w:rPr>
        <w:t xml:space="preserve"> </w:t>
      </w:r>
      <w:r w:rsidR="00F64031" w:rsidRPr="002E7391">
        <w:rPr>
          <w:rFonts w:ascii="Times New Roman" w:hAnsi="Times New Roman"/>
          <w:i/>
          <w:sz w:val="16"/>
          <w:szCs w:val="16"/>
        </w:rPr>
        <w:t>Внимание: эти данные могут быть использованы третьими лицами.</w:t>
      </w:r>
    </w:p>
    <w:p w:rsidR="00DD7B93" w:rsidRPr="002E7391" w:rsidRDefault="00DD7B93" w:rsidP="00DD7B93">
      <w:pPr>
        <w:numPr>
          <w:ilvl w:val="0"/>
          <w:numId w:val="5"/>
        </w:numPr>
        <w:rPr>
          <w:rFonts w:ascii="Times New Roman" w:hAnsi="Times New Roman"/>
          <w:i/>
          <w:sz w:val="20"/>
          <w:szCs w:val="20"/>
        </w:rPr>
      </w:pPr>
      <w:r w:rsidRPr="002E7391">
        <w:rPr>
          <w:rFonts w:ascii="Times New Roman" w:hAnsi="Times New Roman"/>
          <w:i/>
          <w:sz w:val="16"/>
          <w:szCs w:val="16"/>
        </w:rPr>
        <w:t>Дополнительные сведения, представленные в</w:t>
      </w:r>
      <w:r w:rsidR="00D879E9" w:rsidRPr="002E7391">
        <w:rPr>
          <w:rFonts w:ascii="Times New Roman" w:hAnsi="Times New Roman"/>
          <w:i/>
          <w:sz w:val="16"/>
          <w:szCs w:val="16"/>
        </w:rPr>
        <w:t xml:space="preserve"> заявлении </w:t>
      </w:r>
      <w:r w:rsidRPr="002E7391">
        <w:rPr>
          <w:rFonts w:ascii="Times New Roman" w:hAnsi="Times New Roman"/>
          <w:i/>
          <w:sz w:val="16"/>
          <w:szCs w:val="16"/>
        </w:rPr>
        <w:t>и не подлежащие</w:t>
      </w:r>
      <w:r w:rsidR="00D879E9" w:rsidRPr="002E7391">
        <w:rPr>
          <w:rFonts w:ascii="Times New Roman" w:hAnsi="Times New Roman"/>
          <w:i/>
          <w:sz w:val="16"/>
          <w:szCs w:val="16"/>
        </w:rPr>
        <w:t xml:space="preserve"> </w:t>
      </w:r>
      <w:r w:rsidRPr="002E7391">
        <w:rPr>
          <w:rFonts w:ascii="Times New Roman" w:hAnsi="Times New Roman"/>
          <w:i/>
          <w:sz w:val="16"/>
          <w:szCs w:val="16"/>
        </w:rPr>
        <w:t xml:space="preserve">размещению </w:t>
      </w:r>
      <w:r w:rsidR="00F64031" w:rsidRPr="002E7391">
        <w:rPr>
          <w:rFonts w:ascii="Times New Roman" w:hAnsi="Times New Roman"/>
          <w:i/>
          <w:sz w:val="16"/>
          <w:szCs w:val="16"/>
        </w:rPr>
        <w:t>в открытых источниках информации, пред</w:t>
      </w:r>
      <w:r w:rsidRPr="002E7391">
        <w:rPr>
          <w:rFonts w:ascii="Times New Roman" w:hAnsi="Times New Roman"/>
          <w:i/>
          <w:sz w:val="16"/>
          <w:szCs w:val="16"/>
        </w:rPr>
        <w:t>оставляются кандидатом/членом СРО с целью улучшения доведения информации</w:t>
      </w:r>
      <w:r w:rsidR="00F64031" w:rsidRPr="002E7391">
        <w:rPr>
          <w:rFonts w:ascii="Times New Roman" w:hAnsi="Times New Roman"/>
          <w:i/>
          <w:sz w:val="16"/>
          <w:szCs w:val="16"/>
        </w:rPr>
        <w:t xml:space="preserve"> (рассылка счетов, информирование о текущих</w:t>
      </w:r>
      <w:r w:rsidR="00D879E9" w:rsidRPr="002E7391">
        <w:rPr>
          <w:rFonts w:ascii="Times New Roman" w:hAnsi="Times New Roman"/>
          <w:i/>
          <w:sz w:val="16"/>
          <w:szCs w:val="16"/>
        </w:rPr>
        <w:t xml:space="preserve"> </w:t>
      </w:r>
      <w:r w:rsidR="00F64031" w:rsidRPr="002E7391">
        <w:rPr>
          <w:rFonts w:ascii="Times New Roman" w:hAnsi="Times New Roman"/>
          <w:i/>
          <w:sz w:val="16"/>
          <w:szCs w:val="16"/>
        </w:rPr>
        <w:t>изменениях,</w:t>
      </w:r>
      <w:r w:rsidR="00D879E9" w:rsidRPr="002E7391">
        <w:rPr>
          <w:rFonts w:ascii="Times New Roman" w:hAnsi="Times New Roman"/>
          <w:i/>
          <w:sz w:val="16"/>
          <w:szCs w:val="16"/>
        </w:rPr>
        <w:t xml:space="preserve"> </w:t>
      </w:r>
      <w:r w:rsidR="00F64031" w:rsidRPr="002E7391">
        <w:rPr>
          <w:rFonts w:ascii="Times New Roman" w:hAnsi="Times New Roman"/>
          <w:i/>
          <w:sz w:val="16"/>
          <w:szCs w:val="16"/>
        </w:rPr>
        <w:t>партнерская</w:t>
      </w:r>
      <w:r w:rsidR="00D879E9" w:rsidRPr="002E7391">
        <w:rPr>
          <w:rFonts w:ascii="Times New Roman" w:hAnsi="Times New Roman"/>
          <w:i/>
          <w:sz w:val="16"/>
          <w:szCs w:val="16"/>
        </w:rPr>
        <w:t xml:space="preserve"> </w:t>
      </w:r>
      <w:r w:rsidR="00F64031" w:rsidRPr="002E7391">
        <w:rPr>
          <w:rFonts w:ascii="Times New Roman" w:hAnsi="Times New Roman"/>
          <w:i/>
          <w:sz w:val="16"/>
          <w:szCs w:val="16"/>
        </w:rPr>
        <w:t>программа)</w:t>
      </w:r>
      <w:r w:rsidR="00D879E9" w:rsidRPr="002E7391">
        <w:rPr>
          <w:rFonts w:ascii="Times New Roman" w:hAnsi="Times New Roman"/>
          <w:i/>
          <w:sz w:val="16"/>
          <w:szCs w:val="16"/>
        </w:rPr>
        <w:t xml:space="preserve"> </w:t>
      </w:r>
      <w:r w:rsidRPr="002E7391">
        <w:rPr>
          <w:rFonts w:ascii="Times New Roman" w:hAnsi="Times New Roman"/>
          <w:i/>
          <w:sz w:val="16"/>
          <w:szCs w:val="16"/>
        </w:rPr>
        <w:t>до действующих членов</w:t>
      </w:r>
      <w:r w:rsidR="00F64031" w:rsidRPr="002E7391">
        <w:rPr>
          <w:rFonts w:ascii="Times New Roman" w:hAnsi="Times New Roman"/>
          <w:i/>
          <w:sz w:val="16"/>
          <w:szCs w:val="16"/>
        </w:rPr>
        <w:t xml:space="preserve"> СРО.</w:t>
      </w:r>
    </w:p>
    <w:p w:rsidR="00D879E9" w:rsidRPr="002E7391" w:rsidRDefault="00410A14" w:rsidP="00DD7B93">
      <w:pPr>
        <w:numPr>
          <w:ilvl w:val="0"/>
          <w:numId w:val="5"/>
        </w:numPr>
        <w:rPr>
          <w:rFonts w:ascii="Times New Roman" w:hAnsi="Times New Roman"/>
          <w:i/>
          <w:sz w:val="20"/>
          <w:szCs w:val="20"/>
        </w:rPr>
      </w:pPr>
      <w:r w:rsidRPr="002E7391">
        <w:rPr>
          <w:rFonts w:ascii="Times New Roman" w:hAnsi="Times New Roman"/>
          <w:i/>
          <w:sz w:val="16"/>
          <w:szCs w:val="16"/>
        </w:rPr>
        <w:t xml:space="preserve">Данные, указанные в </w:t>
      </w:r>
      <w:proofErr w:type="spellStart"/>
      <w:r w:rsidRPr="002E7391">
        <w:rPr>
          <w:rFonts w:ascii="Times New Roman" w:hAnsi="Times New Roman"/>
          <w:i/>
          <w:sz w:val="16"/>
          <w:szCs w:val="16"/>
        </w:rPr>
        <w:t>п.п</w:t>
      </w:r>
      <w:proofErr w:type="spellEnd"/>
      <w:r w:rsidRPr="002E7391">
        <w:rPr>
          <w:rFonts w:ascii="Times New Roman" w:hAnsi="Times New Roman"/>
          <w:i/>
          <w:sz w:val="16"/>
          <w:szCs w:val="16"/>
        </w:rPr>
        <w:t>. 1-10 заявления, являются основанием для внесения изменений в сведения, содержащиеся в реестре членов СРО.</w:t>
      </w:r>
    </w:p>
    <w:p w:rsidR="00291FAF" w:rsidRDefault="00291FAF" w:rsidP="00B344A3">
      <w:pPr>
        <w:rPr>
          <w:rFonts w:ascii="Times New Roman" w:hAnsi="Times New Roman"/>
          <w:sz w:val="24"/>
          <w:szCs w:val="24"/>
        </w:rPr>
      </w:pPr>
    </w:p>
    <w:p w:rsidR="00064287" w:rsidRPr="00064287" w:rsidRDefault="00064287" w:rsidP="00B344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Достоверность </w:t>
      </w:r>
      <w:r w:rsidRPr="00064287">
        <w:rPr>
          <w:rFonts w:ascii="Times New Roman" w:hAnsi="Times New Roman"/>
          <w:sz w:val="24"/>
          <w:szCs w:val="24"/>
        </w:rPr>
        <w:t>сведений подтверждаю.</w:t>
      </w:r>
    </w:p>
    <w:p w:rsidR="00B344A3" w:rsidRPr="00064287" w:rsidRDefault="00B344A3" w:rsidP="00B344A3">
      <w:pPr>
        <w:rPr>
          <w:rFonts w:ascii="Times New Roman" w:hAnsi="Times New Roman"/>
          <w:sz w:val="24"/>
          <w:szCs w:val="24"/>
        </w:rPr>
      </w:pP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2631"/>
        <w:gridCol w:w="510"/>
        <w:gridCol w:w="2022"/>
        <w:gridCol w:w="649"/>
        <w:gridCol w:w="2693"/>
      </w:tblGrid>
      <w:tr w:rsidR="00410A14" w:rsidRPr="00410A14" w:rsidTr="00410A14">
        <w:trPr>
          <w:jc w:val="center"/>
        </w:trPr>
        <w:tc>
          <w:tcPr>
            <w:tcW w:w="2631" w:type="dxa"/>
            <w:tcBorders>
              <w:bottom w:val="single" w:sz="4" w:space="0" w:color="auto"/>
            </w:tcBorders>
            <w:vAlign w:val="bottom"/>
          </w:tcPr>
          <w:p w:rsidR="00410A14" w:rsidRPr="00410A14" w:rsidRDefault="00410A14" w:rsidP="00410A1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410A14" w:rsidRPr="00410A14" w:rsidRDefault="00410A14" w:rsidP="00410A1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vAlign w:val="bottom"/>
          </w:tcPr>
          <w:p w:rsidR="00410A14" w:rsidRPr="00410A14" w:rsidRDefault="00410A14" w:rsidP="00410A1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410A14" w:rsidRPr="00410A14" w:rsidRDefault="00410A14" w:rsidP="00410A1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410A14" w:rsidRPr="00410A14" w:rsidRDefault="00410A14" w:rsidP="00410A1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A14" w:rsidRPr="00410A14" w:rsidTr="00410A14">
        <w:trPr>
          <w:jc w:val="center"/>
        </w:trPr>
        <w:tc>
          <w:tcPr>
            <w:tcW w:w="2631" w:type="dxa"/>
            <w:tcBorders>
              <w:top w:val="single" w:sz="4" w:space="0" w:color="auto"/>
            </w:tcBorders>
            <w:hideMark/>
          </w:tcPr>
          <w:p w:rsidR="00410A14" w:rsidRPr="00410A14" w:rsidRDefault="00410A14" w:rsidP="00410A14">
            <w:pPr>
              <w:pStyle w:val="ac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10A14">
              <w:rPr>
                <w:rFonts w:ascii="Times New Roman" w:hAnsi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510" w:type="dxa"/>
          </w:tcPr>
          <w:p w:rsidR="00410A14" w:rsidRPr="00410A14" w:rsidRDefault="00410A14" w:rsidP="00410A14">
            <w:pPr>
              <w:pStyle w:val="ac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  <w:hideMark/>
          </w:tcPr>
          <w:p w:rsidR="00410A14" w:rsidRPr="00410A14" w:rsidRDefault="00410A14" w:rsidP="00410A14">
            <w:pPr>
              <w:pStyle w:val="ac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10A14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649" w:type="dxa"/>
          </w:tcPr>
          <w:p w:rsidR="00410A14" w:rsidRPr="00410A14" w:rsidRDefault="00410A14" w:rsidP="00410A14">
            <w:pPr>
              <w:pStyle w:val="ac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:rsidR="00410A14" w:rsidRPr="00410A14" w:rsidRDefault="00410A14" w:rsidP="00410A14">
            <w:pPr>
              <w:pStyle w:val="ac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10A14">
              <w:rPr>
                <w:rFonts w:ascii="Times New Roman" w:hAnsi="Times New Roman"/>
                <w:i/>
                <w:sz w:val="16"/>
                <w:szCs w:val="16"/>
              </w:rPr>
              <w:t>(Фамилия Имя Отчество)</w:t>
            </w:r>
          </w:p>
        </w:tc>
      </w:tr>
    </w:tbl>
    <w:p w:rsidR="00410A14" w:rsidRPr="00371687" w:rsidRDefault="00064287" w:rsidP="00B344A3">
      <w:pPr>
        <w:rPr>
          <w:rFonts w:ascii="Times New Roman" w:hAnsi="Times New Roman"/>
          <w:sz w:val="24"/>
          <w:szCs w:val="24"/>
        </w:rPr>
      </w:pPr>
      <w:r w:rsidRPr="003716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064287" w:rsidRPr="00371687" w:rsidRDefault="00410A14" w:rsidP="00410A14">
      <w:pPr>
        <w:jc w:val="center"/>
        <w:rPr>
          <w:rFonts w:ascii="Times New Roman" w:hAnsi="Times New Roman"/>
          <w:sz w:val="24"/>
          <w:szCs w:val="24"/>
        </w:rPr>
      </w:pPr>
      <w:r w:rsidRPr="0037168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371687">
        <w:rPr>
          <w:rFonts w:ascii="Times New Roman" w:hAnsi="Times New Roman"/>
          <w:sz w:val="24"/>
          <w:szCs w:val="24"/>
        </w:rPr>
        <w:t>м.п.</w:t>
      </w:r>
    </w:p>
    <w:p w:rsidR="00410A14" w:rsidRPr="00371687" w:rsidRDefault="00410A14" w:rsidP="00B344A3">
      <w:pPr>
        <w:rPr>
          <w:rFonts w:ascii="Times New Roman" w:hAnsi="Times New Roman"/>
          <w:sz w:val="24"/>
          <w:szCs w:val="24"/>
        </w:rPr>
      </w:pPr>
    </w:p>
    <w:p w:rsidR="00371687" w:rsidRDefault="00371687" w:rsidP="00B344A3">
      <w:pPr>
        <w:rPr>
          <w:rFonts w:ascii="Times New Roman" w:hAnsi="Times New Roman"/>
          <w:sz w:val="24"/>
          <w:szCs w:val="24"/>
        </w:rPr>
      </w:pPr>
    </w:p>
    <w:p w:rsidR="00064287" w:rsidRPr="00371687" w:rsidRDefault="00064287" w:rsidP="00B344A3">
      <w:pPr>
        <w:rPr>
          <w:rFonts w:ascii="Times New Roman" w:hAnsi="Times New Roman"/>
          <w:sz w:val="24"/>
          <w:szCs w:val="24"/>
        </w:rPr>
      </w:pPr>
      <w:r w:rsidRPr="00371687">
        <w:rPr>
          <w:rFonts w:ascii="Times New Roman" w:hAnsi="Times New Roman"/>
          <w:sz w:val="24"/>
          <w:szCs w:val="24"/>
        </w:rPr>
        <w:t>Дата предоставления сведений «_____» _______________</w:t>
      </w:r>
      <w:r w:rsidR="00410A14" w:rsidRPr="00371687">
        <w:rPr>
          <w:rFonts w:ascii="Times New Roman" w:hAnsi="Times New Roman"/>
          <w:sz w:val="24"/>
          <w:szCs w:val="24"/>
        </w:rPr>
        <w:t xml:space="preserve">_____ </w:t>
      </w:r>
      <w:r w:rsidRPr="00371687">
        <w:rPr>
          <w:rFonts w:ascii="Times New Roman" w:hAnsi="Times New Roman"/>
          <w:sz w:val="24"/>
          <w:szCs w:val="24"/>
        </w:rPr>
        <w:t>20</w:t>
      </w:r>
      <w:r w:rsidR="004B23CA" w:rsidRPr="00371687">
        <w:rPr>
          <w:rFonts w:ascii="Times New Roman" w:hAnsi="Times New Roman"/>
          <w:sz w:val="24"/>
          <w:szCs w:val="24"/>
        </w:rPr>
        <w:t>___</w:t>
      </w:r>
      <w:r w:rsidRPr="00371687">
        <w:rPr>
          <w:rFonts w:ascii="Times New Roman" w:hAnsi="Times New Roman"/>
          <w:sz w:val="24"/>
          <w:szCs w:val="24"/>
        </w:rPr>
        <w:t xml:space="preserve"> г.</w:t>
      </w:r>
    </w:p>
    <w:p w:rsidR="00064287" w:rsidRPr="00371687" w:rsidRDefault="00064287" w:rsidP="00B344A3">
      <w:pPr>
        <w:rPr>
          <w:rFonts w:ascii="Times New Roman" w:hAnsi="Times New Roman"/>
          <w:sz w:val="24"/>
          <w:szCs w:val="24"/>
        </w:rPr>
      </w:pPr>
    </w:p>
    <w:p w:rsidR="00064287" w:rsidRPr="00371687" w:rsidRDefault="00064287">
      <w:pPr>
        <w:rPr>
          <w:rFonts w:ascii="Times New Roman" w:hAnsi="Times New Roman"/>
          <w:sz w:val="24"/>
          <w:szCs w:val="24"/>
        </w:rPr>
      </w:pPr>
    </w:p>
    <w:sectPr w:rsidR="00064287" w:rsidRPr="00371687" w:rsidSect="001A046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2D8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7569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C11E8A"/>
    <w:multiLevelType w:val="hybridMultilevel"/>
    <w:tmpl w:val="12BACE72"/>
    <w:lvl w:ilvl="0" w:tplc="6D886E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84C4E"/>
    <w:multiLevelType w:val="hybridMultilevel"/>
    <w:tmpl w:val="F576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2676"/>
    <w:multiLevelType w:val="hybridMultilevel"/>
    <w:tmpl w:val="10D4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13104"/>
    <w:multiLevelType w:val="hybridMultilevel"/>
    <w:tmpl w:val="64DA7C68"/>
    <w:lvl w:ilvl="0" w:tplc="2E2A6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25"/>
    <w:rsid w:val="00064287"/>
    <w:rsid w:val="001243FD"/>
    <w:rsid w:val="001576D6"/>
    <w:rsid w:val="001606AC"/>
    <w:rsid w:val="00167E38"/>
    <w:rsid w:val="00185CC7"/>
    <w:rsid w:val="001A0463"/>
    <w:rsid w:val="001A3CF4"/>
    <w:rsid w:val="00243C25"/>
    <w:rsid w:val="00287694"/>
    <w:rsid w:val="00291FAF"/>
    <w:rsid w:val="002E7391"/>
    <w:rsid w:val="003319AE"/>
    <w:rsid w:val="00371687"/>
    <w:rsid w:val="00384EA3"/>
    <w:rsid w:val="00410A14"/>
    <w:rsid w:val="0041593B"/>
    <w:rsid w:val="0045679A"/>
    <w:rsid w:val="00456ABC"/>
    <w:rsid w:val="00480ADD"/>
    <w:rsid w:val="004B005D"/>
    <w:rsid w:val="004B23CA"/>
    <w:rsid w:val="004C43D3"/>
    <w:rsid w:val="004E7D99"/>
    <w:rsid w:val="00510189"/>
    <w:rsid w:val="00540AE8"/>
    <w:rsid w:val="00581F77"/>
    <w:rsid w:val="005D12FC"/>
    <w:rsid w:val="005F2115"/>
    <w:rsid w:val="005F3065"/>
    <w:rsid w:val="005F49C9"/>
    <w:rsid w:val="0066281C"/>
    <w:rsid w:val="006846F4"/>
    <w:rsid w:val="006E41A3"/>
    <w:rsid w:val="0085301E"/>
    <w:rsid w:val="008B38AF"/>
    <w:rsid w:val="008D2977"/>
    <w:rsid w:val="008E3320"/>
    <w:rsid w:val="00942005"/>
    <w:rsid w:val="0094519C"/>
    <w:rsid w:val="009A331C"/>
    <w:rsid w:val="009A68A7"/>
    <w:rsid w:val="009C0F00"/>
    <w:rsid w:val="00AE47BB"/>
    <w:rsid w:val="00B33897"/>
    <w:rsid w:val="00B344A3"/>
    <w:rsid w:val="00B41BD2"/>
    <w:rsid w:val="00B440B9"/>
    <w:rsid w:val="00B615DF"/>
    <w:rsid w:val="00C772C1"/>
    <w:rsid w:val="00CA7713"/>
    <w:rsid w:val="00CE60B1"/>
    <w:rsid w:val="00CF6B0D"/>
    <w:rsid w:val="00D879E9"/>
    <w:rsid w:val="00DB1198"/>
    <w:rsid w:val="00DB447B"/>
    <w:rsid w:val="00DD7B93"/>
    <w:rsid w:val="00DF6917"/>
    <w:rsid w:val="00E84846"/>
    <w:rsid w:val="00EC6FA6"/>
    <w:rsid w:val="00F24347"/>
    <w:rsid w:val="00F64031"/>
    <w:rsid w:val="00F8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7C67A-5A60-42DE-9053-E087095D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2F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ABC"/>
    <w:pPr>
      <w:ind w:left="720"/>
      <w:contextualSpacing/>
    </w:pPr>
  </w:style>
  <w:style w:type="character" w:styleId="a5">
    <w:name w:val="annotation reference"/>
    <w:uiPriority w:val="99"/>
    <w:semiHidden/>
    <w:unhideWhenUsed/>
    <w:rsid w:val="00B41BD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41BD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B41BD2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41BD2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B41BD2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41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41BD2"/>
    <w:rPr>
      <w:rFonts w:ascii="Segoe UI" w:hAnsi="Segoe UI" w:cs="Segoe UI"/>
      <w:sz w:val="18"/>
      <w:szCs w:val="18"/>
      <w:lang w:eastAsia="en-US"/>
    </w:rPr>
  </w:style>
  <w:style w:type="paragraph" w:styleId="ac">
    <w:name w:val="No Spacing"/>
    <w:uiPriority w:val="1"/>
    <w:qFormat/>
    <w:rsid w:val="00410A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cp:lastModifiedBy>Францева Елена</cp:lastModifiedBy>
  <cp:revision>13</cp:revision>
  <dcterms:created xsi:type="dcterms:W3CDTF">2021-03-25T09:00:00Z</dcterms:created>
  <dcterms:modified xsi:type="dcterms:W3CDTF">2021-05-17T08:47:00Z</dcterms:modified>
</cp:coreProperties>
</file>